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4CD584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5D39A9DB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7803D1">
        <w:rPr>
          <w:rFonts w:hint="eastAsia"/>
          <w:kern w:val="0"/>
          <w:sz w:val="22"/>
        </w:rPr>
        <w:t>４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744EBA" w:rsidRDefault="00596E47" w:rsidP="00596E47">
      <w:pPr>
        <w:jc w:val="left"/>
        <w:rPr>
          <w:kern w:val="0"/>
          <w:sz w:val="22"/>
        </w:rPr>
      </w:pPr>
    </w:p>
    <w:p w14:paraId="4BF1ABC9" w14:textId="571A57E8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7803D1">
        <w:rPr>
          <w:rFonts w:hint="eastAsia"/>
          <w:kern w:val="0"/>
          <w:sz w:val="22"/>
        </w:rPr>
        <w:t>電子カルテ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3911D" w14:textId="77777777" w:rsidR="003B05B4" w:rsidRDefault="003B05B4" w:rsidP="00596E47">
      <w:r>
        <w:separator/>
      </w:r>
    </w:p>
  </w:endnote>
  <w:endnote w:type="continuationSeparator" w:id="0">
    <w:p w14:paraId="354F17AE" w14:textId="77777777" w:rsidR="003B05B4" w:rsidRDefault="003B05B4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C191" w14:textId="77777777" w:rsidR="003B05B4" w:rsidRDefault="003B05B4" w:rsidP="00596E47">
      <w:r>
        <w:separator/>
      </w:r>
    </w:p>
  </w:footnote>
  <w:footnote w:type="continuationSeparator" w:id="0">
    <w:p w14:paraId="6BE4892C" w14:textId="77777777" w:rsidR="003B05B4" w:rsidRDefault="003B05B4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00C1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B05B4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03D1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33F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34</cp:revision>
  <cp:lastPrinted>2025-07-25T05:47:00Z</cp:lastPrinted>
  <dcterms:created xsi:type="dcterms:W3CDTF">2016-02-26T07:47:00Z</dcterms:created>
  <dcterms:modified xsi:type="dcterms:W3CDTF">2025-08-01T04:54:00Z</dcterms:modified>
</cp:coreProperties>
</file>